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23" w:rsidRDefault="00641338" w:rsidP="00641338">
      <w:pPr>
        <w:pStyle w:val="Textbody"/>
        <w:spacing w:after="135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магазин часов «Элит часы»</w:t>
      </w:r>
      <w:r w:rsidR="00FA2FAF">
        <w:rPr>
          <w:color w:val="000000"/>
          <w:shd w:val="clear" w:color="auto" w:fill="FFFFFF"/>
        </w:rPr>
        <w:t> </w:t>
      </w:r>
      <w:r w:rsidR="00FA2FAF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Адрес: г. Москва, ул. 3-я Степная 3</w:t>
      </w:r>
      <w:r w:rsidR="00FA2FAF">
        <w:rPr>
          <w:color w:val="000000"/>
          <w:shd w:val="clear" w:color="auto" w:fill="FFFFFF"/>
        </w:rPr>
        <w:t> </w:t>
      </w:r>
      <w:r w:rsidR="00FA2FAF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От Проскуриной Натальи Ивановны</w:t>
      </w:r>
      <w:r w:rsidR="00FA2FAF">
        <w:rPr>
          <w:color w:val="000000"/>
          <w:shd w:val="clear" w:color="auto" w:fill="FFFFFF"/>
        </w:rPr>
        <w:br/>
      </w:r>
      <w:r w:rsidR="00FA2FAF">
        <w:rPr>
          <w:color w:val="000000"/>
          <w:shd w:val="clear" w:color="auto" w:fill="FFFFFF"/>
        </w:rPr>
        <w:t>Ад</w:t>
      </w:r>
      <w:r>
        <w:rPr>
          <w:color w:val="000000"/>
          <w:shd w:val="clear" w:color="auto" w:fill="FFFFFF"/>
        </w:rPr>
        <w:t>рес: г. Москва, ул. Цветочная 28, кв. 256</w:t>
      </w:r>
    </w:p>
    <w:p w:rsidR="00C02EF4" w:rsidRDefault="00C02EF4" w:rsidP="00641338">
      <w:pPr>
        <w:pStyle w:val="Textbody"/>
        <w:spacing w:after="135"/>
        <w:jc w:val="center"/>
        <w:rPr>
          <w:color w:val="000000"/>
          <w:shd w:val="clear" w:color="auto" w:fill="FFFFFF"/>
        </w:rPr>
      </w:pPr>
    </w:p>
    <w:p w:rsidR="00641338" w:rsidRDefault="00FA2FAF" w:rsidP="00641338">
      <w:pPr>
        <w:pStyle w:val="Textbody"/>
        <w:spacing w:after="135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ПРЕТЕНЗИЯ</w:t>
      </w:r>
    </w:p>
    <w:p w:rsidR="00641338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="00641338">
        <w:rPr>
          <w:color w:val="000000"/>
          <w:shd w:val="clear" w:color="auto" w:fill="FFFFFF"/>
        </w:rPr>
        <w:t>16 января 2020</w:t>
      </w:r>
      <w:r>
        <w:rPr>
          <w:color w:val="000000"/>
          <w:shd w:val="clear" w:color="auto" w:fill="FFFFFF"/>
        </w:rPr>
        <w:t xml:space="preserve"> года, я </w:t>
      </w:r>
      <w:r w:rsidR="00641338">
        <w:rPr>
          <w:color w:val="000000"/>
          <w:shd w:val="clear" w:color="auto" w:fill="FFFFFF"/>
        </w:rPr>
        <w:t>Проскурина Н.И.</w:t>
      </w:r>
      <w:r>
        <w:rPr>
          <w:color w:val="000000"/>
          <w:shd w:val="clear" w:color="auto" w:fill="FFFFFF"/>
        </w:rPr>
        <w:t>, приобрела в Ваш</w:t>
      </w:r>
      <w:r>
        <w:rPr>
          <w:color w:val="000000"/>
          <w:shd w:val="clear" w:color="auto" w:fill="FFFFFF"/>
        </w:rPr>
        <w:t>ем магазине, находящемся в ТРЦ «</w:t>
      </w:r>
      <w:r w:rsidR="00641338">
        <w:rPr>
          <w:color w:val="000000"/>
          <w:shd w:val="clear" w:color="auto" w:fill="FFFFFF"/>
        </w:rPr>
        <w:t>Томара</w:t>
      </w:r>
      <w:r>
        <w:rPr>
          <w:color w:val="000000"/>
          <w:shd w:val="clear" w:color="auto" w:fill="FFFFFF"/>
        </w:rPr>
        <w:t>» наручные часы марки «</w:t>
      </w:r>
      <w:r w:rsidR="00641338" w:rsidRPr="00641338">
        <w:rPr>
          <w:color w:val="000000"/>
          <w:shd w:val="clear" w:color="auto" w:fill="FFFFFF"/>
        </w:rPr>
        <w:t>JOWISSA</w:t>
      </w:r>
      <w:r>
        <w:rPr>
          <w:color w:val="000000"/>
          <w:shd w:val="clear" w:color="auto" w:fill="FFFFFF"/>
        </w:rPr>
        <w:t>», модель «</w:t>
      </w:r>
      <w:r w:rsidR="00641338" w:rsidRPr="00641338">
        <w:rPr>
          <w:color w:val="000000"/>
          <w:shd w:val="clear" w:color="auto" w:fill="FFFFFF"/>
        </w:rPr>
        <w:t>J6.155.M</w:t>
      </w:r>
      <w:r>
        <w:rPr>
          <w:color w:val="000000"/>
          <w:shd w:val="clear" w:color="auto" w:fill="FFFFFF"/>
        </w:rPr>
        <w:t xml:space="preserve">», серийный номер </w:t>
      </w:r>
      <w:r w:rsidR="00641338">
        <w:rPr>
          <w:color w:val="000000"/>
          <w:shd w:val="clear" w:color="auto" w:fill="FFFFFF"/>
        </w:rPr>
        <w:t>152444</w:t>
      </w:r>
      <w:r>
        <w:rPr>
          <w:color w:val="000000"/>
          <w:shd w:val="clear" w:color="auto" w:fill="FFFFFF"/>
        </w:rPr>
        <w:t xml:space="preserve"> стоимостью </w:t>
      </w:r>
      <w:r w:rsidR="00641338">
        <w:rPr>
          <w:color w:val="000000"/>
          <w:shd w:val="clear" w:color="auto" w:fill="FFFFFF"/>
        </w:rPr>
        <w:t>11 490</w:t>
      </w:r>
      <w:r>
        <w:rPr>
          <w:color w:val="000000"/>
          <w:shd w:val="clear" w:color="auto" w:fill="FFFFFF"/>
        </w:rPr>
        <w:t xml:space="preserve"> рублей. </w:t>
      </w:r>
      <w:r w:rsidR="00641338"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 xml:space="preserve"> коп.</w:t>
      </w:r>
    </w:p>
    <w:p w:rsidR="00641338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Полная оплата товара была произведена мной в день покупки. </w:t>
      </w:r>
      <w:r>
        <w:rPr>
          <w:color w:val="000000"/>
          <w:shd w:val="clear" w:color="auto" w:fill="FFFFFF"/>
        </w:rPr>
        <w:t>Факт приобретения и оплаты указанного выше товара подтверждается чеком ККМ от</w:t>
      </w:r>
      <w:r w:rsidR="00C02EF4">
        <w:rPr>
          <w:color w:val="000000"/>
          <w:shd w:val="clear" w:color="auto" w:fill="FFFFFF"/>
        </w:rPr>
        <w:t xml:space="preserve"> </w:t>
      </w:r>
      <w:r w:rsidR="00C02EF4">
        <w:rPr>
          <w:color w:val="000000"/>
          <w:shd w:val="clear" w:color="auto" w:fill="FFFFFF"/>
        </w:rPr>
        <w:t>16 января 2020 года</w:t>
      </w:r>
      <w:r>
        <w:rPr>
          <w:color w:val="000000"/>
          <w:shd w:val="clear" w:color="auto" w:fill="FFFFFF"/>
        </w:rPr>
        <w:t xml:space="preserve"> на сумму </w:t>
      </w:r>
      <w:r w:rsidR="00C02EF4">
        <w:rPr>
          <w:color w:val="000000"/>
          <w:shd w:val="clear" w:color="auto" w:fill="FFFFFF"/>
        </w:rPr>
        <w:t>11 490 рублей. 00 коп.</w:t>
      </w:r>
      <w:r>
        <w:rPr>
          <w:color w:val="000000"/>
          <w:shd w:val="clear" w:color="auto" w:fill="FFFFFF"/>
        </w:rPr>
        <w:t> </w:t>
      </w:r>
    </w:p>
    <w:p w:rsidR="00C02EF4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Через два дня после приобретения часов я одела их на руку, но через несколько часов заметила, что на </w:t>
      </w:r>
      <w:r w:rsidR="00C02EF4">
        <w:rPr>
          <w:color w:val="000000"/>
          <w:shd w:val="clear" w:color="auto" w:fill="FFFFFF"/>
        </w:rPr>
        <w:t>корпусе</w:t>
      </w:r>
      <w:r>
        <w:rPr>
          <w:color w:val="000000"/>
          <w:shd w:val="clear" w:color="auto" w:fill="FFFFFF"/>
        </w:rPr>
        <w:t xml:space="preserve"> часов не хватает нескол</w:t>
      </w:r>
      <w:r>
        <w:rPr>
          <w:color w:val="000000"/>
          <w:shd w:val="clear" w:color="auto" w:fill="FFFFFF"/>
        </w:rPr>
        <w:t xml:space="preserve">ьких страз. На следующий день, а именно </w:t>
      </w:r>
      <w:r w:rsidR="00C02EF4">
        <w:rPr>
          <w:color w:val="000000"/>
          <w:shd w:val="clear" w:color="auto" w:fill="FFFFFF"/>
        </w:rPr>
        <w:t>1</w:t>
      </w:r>
      <w:r w:rsidR="00C02EF4">
        <w:rPr>
          <w:color w:val="000000"/>
          <w:shd w:val="clear" w:color="auto" w:fill="FFFFFF"/>
        </w:rPr>
        <w:t>9</w:t>
      </w:r>
      <w:r w:rsidR="00C02EF4">
        <w:rPr>
          <w:color w:val="000000"/>
          <w:shd w:val="clear" w:color="auto" w:fill="FFFFFF"/>
        </w:rPr>
        <w:t xml:space="preserve"> января 2020</w:t>
      </w:r>
      <w:r>
        <w:rPr>
          <w:color w:val="000000"/>
          <w:shd w:val="clear" w:color="auto" w:fill="FFFFFF"/>
        </w:rPr>
        <w:t xml:space="preserve"> года, я обратилась в магазин, где приобретались указанные выше часы с устной просьбой произвести обмен некачественного товара на аналогичный товар надлежащего качества или вернуть мне денежные средства за </w:t>
      </w:r>
      <w:r>
        <w:rPr>
          <w:color w:val="000000"/>
          <w:shd w:val="clear" w:color="auto" w:fill="FFFFFF"/>
        </w:rPr>
        <w:t>товар ненадлежащего качества, приобретенный в Вашем магазине. При обращении в магазин, мной был предоставлен кассовый чек, подтверждающий факт покупки именно в данном магазине, а также были соблюдены требования законодательства РФ, касающиеся сроков, преду</w:t>
      </w:r>
      <w:r>
        <w:rPr>
          <w:color w:val="000000"/>
          <w:shd w:val="clear" w:color="auto" w:fill="FFFFFF"/>
        </w:rPr>
        <w:t>смотренных для соответствующего обращения. В ответ на мою просьбу сотрудник магазина сообщила мне, что ни обмен товара, ни возврат денежных средств невозможны, сославшись на некие правила компании «</w:t>
      </w:r>
      <w:r w:rsidR="00C02EF4">
        <w:rPr>
          <w:color w:val="000000"/>
          <w:shd w:val="clear" w:color="auto" w:fill="FFFFFF"/>
        </w:rPr>
        <w:t>Элит часы</w:t>
      </w:r>
      <w:r>
        <w:rPr>
          <w:color w:val="000000"/>
          <w:shd w:val="clear" w:color="auto" w:fill="FFFFFF"/>
        </w:rPr>
        <w:t>». Подобное заявление является неправомерным и н</w:t>
      </w:r>
      <w:r>
        <w:rPr>
          <w:color w:val="000000"/>
          <w:shd w:val="clear" w:color="auto" w:fill="FFFFFF"/>
        </w:rPr>
        <w:t>арушает мои гражданские права.</w:t>
      </w:r>
    </w:p>
    <w:p w:rsidR="00C02EF4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со п. 5 ст. 18 Закона РФ "О защите прав потребителей" от 07.02.1992 N 2300-1: «Продавец (изготовитель), уполномоченная организация или уполномоченный индивидуальный предприниматель, импортер обязаны принять то</w:t>
      </w:r>
      <w:r>
        <w:rPr>
          <w:color w:val="000000"/>
          <w:shd w:val="clear" w:color="auto" w:fill="FFFFFF"/>
        </w:rPr>
        <w:t>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C02EF4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случае спора о причинах возникновения недостатков товара продавец (изготовитель), уполномоченн</w:t>
      </w:r>
      <w:r>
        <w:rPr>
          <w:color w:val="000000"/>
          <w:shd w:val="clear" w:color="auto" w:fill="FFFFFF"/>
        </w:rPr>
        <w:t>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</w:t>
      </w:r>
      <w:r>
        <w:rPr>
          <w:color w:val="000000"/>
          <w:shd w:val="clear" w:color="auto" w:fill="FFFFFF"/>
        </w:rPr>
        <w:t>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порядке».</w:t>
      </w:r>
      <w:r w:rsidR="00C02EF4">
        <w:rPr>
          <w:color w:val="000000"/>
          <w:shd w:val="clear" w:color="auto" w:fill="FFFFFF"/>
        </w:rPr>
        <w:t xml:space="preserve"> </w:t>
      </w:r>
    </w:p>
    <w:p w:rsidR="00C02EF4" w:rsidRDefault="00C02EF4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FA2FAF">
        <w:rPr>
          <w:color w:val="000000"/>
          <w:shd w:val="clear" w:color="auto" w:fill="FFFFFF"/>
        </w:rPr>
        <w:t>огласно п.1. ст. 18 Закона РФ "О защите прав потребителей" от 07.02.1992</w:t>
      </w:r>
      <w:r w:rsidR="00FA2FAF">
        <w:rPr>
          <w:color w:val="000000"/>
          <w:shd w:val="clear" w:color="auto" w:fill="FFFFFF"/>
        </w:rPr>
        <w:t xml:space="preserve"> N 2300-1: Потребитель в случае обнаружения в товаре недостатков, если они не были оговорены продавцом, по своему выбору вправе:</w:t>
      </w:r>
    </w:p>
    <w:p w:rsidR="00C02EF4" w:rsidRDefault="00FA2FAF" w:rsidP="00C02EF4">
      <w:pPr>
        <w:pStyle w:val="Textbody"/>
        <w:numPr>
          <w:ilvl w:val="0"/>
          <w:numId w:val="1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потребовать замены на товар этой же марки (этих же модели и (или) артикула);</w:t>
      </w:r>
    </w:p>
    <w:p w:rsidR="00C02EF4" w:rsidRDefault="00FA2FAF" w:rsidP="00C02EF4">
      <w:pPr>
        <w:pStyle w:val="Textbody"/>
        <w:numPr>
          <w:ilvl w:val="0"/>
          <w:numId w:val="1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потребовать замены на такой же товар другой марки </w:t>
      </w:r>
      <w:r>
        <w:rPr>
          <w:color w:val="000000"/>
          <w:shd w:val="clear" w:color="auto" w:fill="FFFFFF"/>
        </w:rPr>
        <w:t>(модели, артикула) с соответствующим перерасчетом покупной цены;</w:t>
      </w:r>
    </w:p>
    <w:p w:rsidR="00C02EF4" w:rsidRDefault="00FA2FAF" w:rsidP="00C02EF4">
      <w:pPr>
        <w:pStyle w:val="Textbody"/>
        <w:numPr>
          <w:ilvl w:val="0"/>
          <w:numId w:val="1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потребовать соразмерного уменьшения покупной цены;</w:t>
      </w:r>
    </w:p>
    <w:p w:rsidR="00C02EF4" w:rsidRDefault="00FA2FAF" w:rsidP="00C02EF4">
      <w:pPr>
        <w:pStyle w:val="Textbody"/>
        <w:numPr>
          <w:ilvl w:val="0"/>
          <w:numId w:val="1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</w:t>
      </w:r>
      <w:r>
        <w:rPr>
          <w:color w:val="000000"/>
          <w:shd w:val="clear" w:color="auto" w:fill="FFFFFF"/>
        </w:rPr>
        <w:t>м лицом;</w:t>
      </w:r>
    </w:p>
    <w:p w:rsidR="00C02EF4" w:rsidRDefault="00FA2FAF" w:rsidP="00C02EF4">
      <w:pPr>
        <w:pStyle w:val="Textbody"/>
        <w:numPr>
          <w:ilvl w:val="0"/>
          <w:numId w:val="1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02EF4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этом потребитель вправе потребовать также полного возмещ</w:t>
      </w:r>
      <w:r>
        <w:rPr>
          <w:color w:val="000000"/>
          <w:shd w:val="clear" w:color="auto" w:fill="FFFFFF"/>
        </w:rPr>
        <w:t>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Вследствие продажи мне товара ненадлежащего качества и от</w:t>
      </w:r>
      <w:r>
        <w:rPr>
          <w:color w:val="000000"/>
          <w:shd w:val="clear" w:color="auto" w:fill="FFFFFF"/>
        </w:rPr>
        <w:t xml:space="preserve">каза в удовлетворении моих законных требований по обмену и возврату данного товара сотрудниками Вашего магазина, мной были понесены дополнительные расходы на юридическую помощь, составляющие </w:t>
      </w:r>
      <w:r w:rsidR="00C02EF4">
        <w:rPr>
          <w:color w:val="000000"/>
          <w:shd w:val="clear" w:color="auto" w:fill="FFFFFF"/>
        </w:rPr>
        <w:t>5 000</w:t>
      </w:r>
      <w:r>
        <w:rPr>
          <w:color w:val="000000"/>
          <w:shd w:val="clear" w:color="auto" w:fill="FFFFFF"/>
        </w:rPr>
        <w:t xml:space="preserve"> рублей коп., что подтверждается договором на оказание в</w:t>
      </w:r>
      <w:r>
        <w:rPr>
          <w:color w:val="000000"/>
          <w:shd w:val="clear" w:color="auto" w:fill="FFFFFF"/>
        </w:rPr>
        <w:t>озмездных юридических услуг и чеками ККМ.</w:t>
      </w:r>
    </w:p>
    <w:p w:rsidR="00C02EF4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со ст. 22 указанного выше Закона: «Требования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</w:t>
      </w:r>
      <w:r>
        <w:rPr>
          <w:color w:val="000000"/>
          <w:shd w:val="clear" w:color="auto" w:fill="FFFFFF"/>
        </w:rPr>
        <w:t xml:space="preserve">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</w:t>
      </w:r>
      <w:r>
        <w:rPr>
          <w:color w:val="000000"/>
          <w:shd w:val="clear" w:color="auto" w:fill="FFFFFF"/>
        </w:rPr>
        <w:t>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требования».</w:t>
      </w:r>
    </w:p>
    <w:p w:rsidR="00C02EF4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основании вышеизложенного, руководствуясь ст. 18, 22 «Закона о защите прав потребителей»</w:t>
      </w:r>
      <w:r w:rsidR="00C02E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ТРЕБУЮ:</w:t>
      </w:r>
    </w:p>
    <w:p w:rsidR="00C02EF4" w:rsidRDefault="00FA2FAF" w:rsidP="00C02EF4">
      <w:pPr>
        <w:pStyle w:val="Textbody"/>
        <w:numPr>
          <w:ilvl w:val="0"/>
          <w:numId w:val="3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Возместить мне, </w:t>
      </w:r>
      <w:r w:rsidR="00C02EF4">
        <w:rPr>
          <w:color w:val="000000"/>
          <w:shd w:val="clear" w:color="auto" w:fill="FFFFFF"/>
        </w:rPr>
        <w:t>Проскурин</w:t>
      </w:r>
      <w:r w:rsidR="00C02EF4">
        <w:rPr>
          <w:color w:val="000000"/>
          <w:shd w:val="clear" w:color="auto" w:fill="FFFFFF"/>
        </w:rPr>
        <w:t>ой</w:t>
      </w:r>
      <w:r w:rsidR="00C02EF4">
        <w:rPr>
          <w:color w:val="000000"/>
          <w:shd w:val="clear" w:color="auto" w:fill="FFFFFF"/>
        </w:rPr>
        <w:t xml:space="preserve"> Н.И</w:t>
      </w:r>
      <w:r w:rsidR="00C02EF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, денежные средства, уплаченные за товар ненадлежащего качества в размере </w:t>
      </w:r>
      <w:r w:rsidR="00C02EF4">
        <w:rPr>
          <w:color w:val="000000"/>
          <w:shd w:val="clear" w:color="auto" w:fill="FFFFFF"/>
        </w:rPr>
        <w:t>11 490 рублей. 00 коп.</w:t>
      </w:r>
    </w:p>
    <w:p w:rsidR="00C02EF4" w:rsidRDefault="00FA2FAF" w:rsidP="00C02EF4">
      <w:pPr>
        <w:pStyle w:val="Textbody"/>
        <w:numPr>
          <w:ilvl w:val="0"/>
          <w:numId w:val="3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Возместить денежные средства, уплаченные мной за оказание юридической помощи в размере </w:t>
      </w:r>
      <w:r w:rsidR="00C02EF4">
        <w:rPr>
          <w:color w:val="000000"/>
          <w:shd w:val="clear" w:color="auto" w:fill="FFFFFF"/>
        </w:rPr>
        <w:t>5 000</w:t>
      </w:r>
      <w:r>
        <w:rPr>
          <w:color w:val="000000"/>
          <w:shd w:val="clear" w:color="auto" w:fill="FFFFFF"/>
        </w:rPr>
        <w:t xml:space="preserve"> рублей </w:t>
      </w:r>
      <w:r w:rsidR="00C02EF4"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 xml:space="preserve"> коп.</w:t>
      </w:r>
    </w:p>
    <w:p w:rsidR="00C02EF4" w:rsidRDefault="00FA2FAF" w:rsidP="00C02EF4">
      <w:pPr>
        <w:pStyle w:val="Textbody"/>
        <w:numPr>
          <w:ilvl w:val="0"/>
          <w:numId w:val="3"/>
        </w:numPr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Выплатить мне компенсацию морального вреда в размере </w:t>
      </w:r>
      <w:r w:rsidR="00C02EF4">
        <w:rPr>
          <w:color w:val="000000"/>
          <w:shd w:val="clear" w:color="auto" w:fill="FFFFFF"/>
        </w:rPr>
        <w:t>3 000</w:t>
      </w:r>
      <w:r>
        <w:rPr>
          <w:color w:val="000000"/>
          <w:shd w:val="clear" w:color="auto" w:fill="FFFFFF"/>
        </w:rPr>
        <w:t xml:space="preserve"> рублей.</w:t>
      </w:r>
    </w:p>
    <w:p w:rsidR="00204023" w:rsidRDefault="00FA2FAF" w:rsidP="00C02EF4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В случае неудовлетворения заявленных мной требований, либо в случае нарушения сроков их удовлетворения, я буду вынуждена использовать предоставленное Законом право на обращен</w:t>
      </w:r>
      <w:r>
        <w:rPr>
          <w:color w:val="000000"/>
          <w:shd w:val="clear" w:color="auto" w:fill="FFFFFF"/>
        </w:rPr>
        <w:t>ие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</w:t>
      </w:r>
      <w:r>
        <w:rPr>
          <w:color w:val="000000"/>
          <w:shd w:val="clear" w:color="auto" w:fill="FFFFFF"/>
        </w:rPr>
        <w:t>ля.</w:t>
      </w:r>
    </w:p>
    <w:p w:rsidR="00C02EF4" w:rsidRDefault="00C02EF4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</w:p>
    <w:p w:rsidR="00204023" w:rsidRDefault="00FA2FAF" w:rsidP="00641338">
      <w:pPr>
        <w:pStyle w:val="Textbody"/>
        <w:spacing w:after="13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C02EF4"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 xml:space="preserve">» </w:t>
      </w:r>
      <w:r w:rsidR="00C02EF4">
        <w:rPr>
          <w:color w:val="000000"/>
          <w:shd w:val="clear" w:color="auto" w:fill="FFFFFF"/>
        </w:rPr>
        <w:t>января 2020</w:t>
      </w:r>
      <w:r>
        <w:rPr>
          <w:color w:val="000000"/>
          <w:shd w:val="clear" w:color="auto" w:fill="FFFFFF"/>
        </w:rPr>
        <w:t>г.</w:t>
      </w:r>
      <w:r w:rsidR="00C02EF4">
        <w:rPr>
          <w:color w:val="000000"/>
          <w:shd w:val="clear" w:color="auto" w:fill="FFFFFF"/>
        </w:rPr>
        <w:t xml:space="preserve">                </w:t>
      </w:r>
      <w:bookmarkStart w:id="0" w:name="_GoBack"/>
      <w:bookmarkEnd w:id="0"/>
      <w:r w:rsidR="00C02E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________________</w:t>
      </w:r>
    </w:p>
    <w:p w:rsidR="00641338" w:rsidRPr="00641338" w:rsidRDefault="00FA2FAF" w:rsidP="00C02EF4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="00641338" w:rsidRPr="00641338">
        <w:rPr>
          <w:color w:val="000000"/>
          <w:shd w:val="clear" w:color="auto" w:fill="FFFFFF"/>
        </w:rPr>
        <w:t xml:space="preserve">Подробнее на </w:t>
      </w:r>
      <w:hyperlink r:id="rId7" w:history="1">
        <w:r w:rsidR="00641338" w:rsidRPr="00641338">
          <w:rPr>
            <w:rStyle w:val="a5"/>
            <w:shd w:val="clear" w:color="auto" w:fill="FFFFFF"/>
          </w:rPr>
          <w:t>https://zakonrf24.ru/</w:t>
        </w:r>
      </w:hyperlink>
    </w:p>
    <w:p w:rsidR="00204023" w:rsidRDefault="00204023">
      <w:pPr>
        <w:pStyle w:val="Standard"/>
        <w:rPr>
          <w:color w:val="000000"/>
          <w:shd w:val="clear" w:color="auto" w:fill="FFFFFF"/>
        </w:rPr>
      </w:pPr>
    </w:p>
    <w:sectPr w:rsidR="00204023" w:rsidSect="00C02EF4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AF" w:rsidRDefault="00FA2FAF">
      <w:r>
        <w:separator/>
      </w:r>
    </w:p>
  </w:endnote>
  <w:endnote w:type="continuationSeparator" w:id="0">
    <w:p w:rsidR="00FA2FAF" w:rsidRDefault="00F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AF" w:rsidRDefault="00FA2FAF">
      <w:r>
        <w:rPr>
          <w:color w:val="000000"/>
        </w:rPr>
        <w:separator/>
      </w:r>
    </w:p>
  </w:footnote>
  <w:footnote w:type="continuationSeparator" w:id="0">
    <w:p w:rsidR="00FA2FAF" w:rsidRDefault="00FA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4A10"/>
    <w:multiLevelType w:val="hybridMultilevel"/>
    <w:tmpl w:val="1EA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4649"/>
    <w:multiLevelType w:val="hybridMultilevel"/>
    <w:tmpl w:val="522CE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5D9A"/>
    <w:multiLevelType w:val="hybridMultilevel"/>
    <w:tmpl w:val="6E84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4023"/>
    <w:rsid w:val="00204023"/>
    <w:rsid w:val="00641338"/>
    <w:rsid w:val="00C02EF4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D14D"/>
  <w15:docId w15:val="{7B3993B7-654D-4FE9-AEA8-2371FED8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unhideWhenUsed/>
    <w:rsid w:val="00641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Yury Yurin</cp:lastModifiedBy>
  <cp:revision>2</cp:revision>
  <dcterms:created xsi:type="dcterms:W3CDTF">2020-01-18T11:48:00Z</dcterms:created>
  <dcterms:modified xsi:type="dcterms:W3CDTF">2020-01-18T11:48:00Z</dcterms:modified>
</cp:coreProperties>
</file>